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39E2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default" w:ascii="黑体" w:hAnsi="黑体" w:eastAsia="黑体" w:cs="黑体"/>
          <w:color w:val="323232"/>
          <w:sz w:val="32"/>
          <w:szCs w:val="32"/>
          <w:lang w:val="en" w:eastAsia="zh-CN"/>
        </w:rPr>
      </w:pPr>
      <w:r>
        <w:rPr>
          <w:rFonts w:hint="eastAsia" w:ascii="黑体" w:hAnsi="黑体" w:eastAsia="黑体" w:cs="黑体"/>
          <w:color w:val="323232"/>
          <w:sz w:val="32"/>
          <w:szCs w:val="32"/>
          <w:lang w:eastAsia="zh-CN"/>
        </w:rPr>
        <w:t>附件</w:t>
      </w:r>
      <w:r>
        <w:rPr>
          <w:rFonts w:hint="default" w:ascii="黑体" w:hAnsi="黑体" w:eastAsia="黑体" w:cs="黑体"/>
          <w:color w:val="323232"/>
          <w:sz w:val="32"/>
          <w:szCs w:val="32"/>
          <w:lang w:val="en" w:eastAsia="zh-CN"/>
        </w:rPr>
        <w:t>2</w:t>
      </w:r>
    </w:p>
    <w:p w14:paraId="2813CAB2">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30"/>
        <w:jc w:val="center"/>
        <w:textAlignment w:val="auto"/>
        <w:rPr>
          <w:rFonts w:hint="eastAsia" w:ascii="方正小标宋简体" w:hAnsi="方正小标宋简体" w:eastAsia="方正小标宋简体" w:cs="方正小标宋简体"/>
          <w:color w:val="323232"/>
          <w:sz w:val="44"/>
          <w:szCs w:val="44"/>
        </w:rPr>
      </w:pPr>
    </w:p>
    <w:p w14:paraId="048C726C">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323232"/>
          <w:sz w:val="44"/>
          <w:szCs w:val="44"/>
        </w:rPr>
      </w:pPr>
      <w:r>
        <w:rPr>
          <w:rFonts w:hint="eastAsia" w:ascii="方正小标宋简体" w:hAnsi="方正小标宋简体" w:eastAsia="方正小标宋简体" w:cs="方正小标宋简体"/>
          <w:color w:val="323232"/>
          <w:sz w:val="44"/>
          <w:szCs w:val="44"/>
        </w:rPr>
        <w:t>大兴区</w:t>
      </w:r>
      <w:r>
        <w:rPr>
          <w:rFonts w:hint="eastAsia" w:ascii="方正小标宋简体" w:hAnsi="方正小标宋简体" w:eastAsia="方正小标宋简体" w:cs="方正小标宋简体"/>
          <w:color w:val="323232"/>
          <w:sz w:val="44"/>
          <w:szCs w:val="44"/>
          <w:lang w:val="en-US" w:eastAsia="zh-CN"/>
        </w:rPr>
        <w:t>2025年北京市</w:t>
      </w:r>
      <w:r>
        <w:rPr>
          <w:rFonts w:hint="eastAsia" w:ascii="方正小标宋简体" w:hAnsi="方正小标宋简体" w:eastAsia="方正小标宋简体" w:cs="方正小标宋简体"/>
          <w:color w:val="323232"/>
          <w:sz w:val="44"/>
          <w:szCs w:val="44"/>
        </w:rPr>
        <w:t>技能大师工作室</w:t>
      </w:r>
    </w:p>
    <w:p w14:paraId="3EB79B56">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323232"/>
          <w:sz w:val="44"/>
          <w:szCs w:val="44"/>
          <w:lang w:val="en-US" w:eastAsia="zh-CN"/>
        </w:rPr>
      </w:pPr>
      <w:r>
        <w:rPr>
          <w:rFonts w:hint="eastAsia" w:ascii="方正小标宋简体" w:hAnsi="方正小标宋简体" w:eastAsia="方正小标宋简体" w:cs="方正小标宋简体"/>
          <w:color w:val="323232"/>
          <w:sz w:val="44"/>
          <w:szCs w:val="44"/>
          <w:lang w:eastAsia="zh-CN"/>
        </w:rPr>
        <w:t>拟推荐</w:t>
      </w:r>
      <w:r>
        <w:rPr>
          <w:rFonts w:hint="eastAsia" w:ascii="方正小标宋简体" w:hAnsi="方正小标宋简体" w:eastAsia="方正小标宋简体" w:cs="方正小标宋简体"/>
          <w:color w:val="323232"/>
          <w:sz w:val="44"/>
          <w:szCs w:val="44"/>
          <w:lang w:val="en-US" w:eastAsia="zh-CN"/>
        </w:rPr>
        <w:t>名单</w:t>
      </w:r>
    </w:p>
    <w:p w14:paraId="2FDB5537">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323232"/>
          <w:sz w:val="44"/>
          <w:szCs w:val="44"/>
          <w:lang w:val="en-US" w:eastAsia="zh-CN"/>
        </w:rPr>
      </w:pPr>
    </w:p>
    <w:p w14:paraId="6B9835B9">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中粮丰通（北京）食品有限公司</w:t>
      </w:r>
      <w:r>
        <w:rPr>
          <w:rFonts w:hint="eastAsia" w:ascii="仿宋_GB2312" w:hAnsi="仿宋_GB2312" w:eastAsia="仿宋_GB2312"/>
          <w:sz w:val="32"/>
          <w:szCs w:val="32"/>
          <w:lang w:val="en-US" w:eastAsia="zh-CN"/>
        </w:rPr>
        <w:t>龚贺</w:t>
      </w:r>
      <w:r>
        <w:rPr>
          <w:rFonts w:hint="eastAsia" w:ascii="仿宋_GB2312" w:hAnsi="仿宋_GB2312" w:eastAsia="仿宋_GB2312"/>
          <w:sz w:val="32"/>
          <w:szCs w:val="32"/>
        </w:rPr>
        <w:t>糕点、面包烘焙工</w:t>
      </w:r>
      <w:r>
        <w:rPr>
          <w:rFonts w:hint="eastAsia" w:ascii="仿宋_GB2312" w:hAnsi="仿宋_GB2312" w:eastAsia="仿宋_GB2312"/>
          <w:sz w:val="32"/>
          <w:szCs w:val="32"/>
          <w:lang w:val="en-US" w:eastAsia="zh-CN"/>
        </w:rPr>
        <w:t>技能大师工作室</w:t>
      </w:r>
    </w:p>
    <w:p w14:paraId="29324491">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sz w:val="32"/>
          <w:szCs w:val="32"/>
        </w:rPr>
      </w:pP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北京首都机场动力能源有限公司大兴国际机场分公司常磊电工技能大师工作室</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120" w:lineRule="auto"/>
      </w:pPr>
      <w:r>
        <w:separator/>
      </w:r>
    </w:p>
  </w:footnote>
  <w:footnote w:type="continuationSeparator" w:id="1">
    <w:p>
      <w:pPr>
        <w:spacing w:line="12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MjgwMWFmNGVhZjc4NDZiNGU0N2U3ZjBiN2MyZjUifQ=="/>
  </w:docVars>
  <w:rsids>
    <w:rsidRoot w:val="6CAE0E37"/>
    <w:rsid w:val="0CF93F61"/>
    <w:rsid w:val="10C405FA"/>
    <w:rsid w:val="15B34F99"/>
    <w:rsid w:val="2A7F1496"/>
    <w:rsid w:val="2AE81E73"/>
    <w:rsid w:val="321E4F5E"/>
    <w:rsid w:val="32E90253"/>
    <w:rsid w:val="38E76B84"/>
    <w:rsid w:val="3A6F7C25"/>
    <w:rsid w:val="41546D80"/>
    <w:rsid w:val="553F0EFF"/>
    <w:rsid w:val="681C1AF7"/>
    <w:rsid w:val="684E20C3"/>
    <w:rsid w:val="6B19056F"/>
    <w:rsid w:val="6CAE0E37"/>
    <w:rsid w:val="7BEF55B8"/>
    <w:rsid w:val="7F3823EB"/>
    <w:rsid w:val="BEE66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120"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4">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96</Words>
  <Characters>99</Characters>
  <Lines>0</Lines>
  <Paragraphs>0</Paragraphs>
  <TotalTime>1</TotalTime>
  <ScaleCrop>false</ScaleCrop>
  <LinksUpToDate>false</LinksUpToDate>
  <CharactersWithSpaces>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2022-05-12T21:05:00Z</dcterms:created>
  <dc:creator>大美</dc:creator>
  <cp:lastModifiedBy>李蕊</cp:lastModifiedBy>
  <cp:lastPrinted>2025-05-21T19:22:00Z</cp:lastPrinted>
  <dcterms:modified xsi:type="dcterms:W3CDTF">2025-05-21T08:37:43Z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07A9117485924E2C9FFA0F8A71E0A32C_12</vt:lpwstr>
  </property>
  <property fmtid="{D5CDD505-2E9C-101B-9397-08002B2CF9AE}" pid="4" name="KSOTemplateDocerSaveRecord">
    <vt:lpwstr>eyJoZGlkIjoiNzY4MjgwMWFmNGVhZjc4NDZiNGU0N2U3ZjBiN2MyZjUiLCJ1c2VySWQiOiI3MzA5NDIyMTUifQ==</vt:lpwstr>
  </property>
</Properties>
</file>